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60E6" w:rsidRDefault="00330D92" w:rsidP="0060477D">
      <w:pPr>
        <w:spacing w:line="180" w:lineRule="atLeast"/>
        <w:rPr>
          <w:rFonts w:ascii="Georgia" w:hAnsi="Georgia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727075</wp:posOffset>
                </wp:positionV>
                <wp:extent cx="3213100" cy="0"/>
                <wp:effectExtent l="8890" t="12700" r="6985" b="6350"/>
                <wp:wrapNone/>
                <wp:docPr id="2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E1315E" id="Egyenes összekötő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6.45pt,57.25pt" to="479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" strokecolor="#ff6a13" strokeweight="1pt">
                <o:lock v:ext="edit" shapetype="f"/>
                <w10:wrap anchory="page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529590</wp:posOffset>
                </wp:positionV>
                <wp:extent cx="3213100" cy="286385"/>
                <wp:effectExtent l="0" t="0" r="6350" b="1841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86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FDE" w:rsidRPr="00A051B5" w:rsidRDefault="00127FDE" w:rsidP="000D4F4C">
                            <w:r>
                              <w:rPr>
                                <w:rFonts w:ascii="Verdana" w:hAnsi="Verdana"/>
                                <w:b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45pt;margin-top:41.7pt;width:253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" filled="f" stroked="f" strokeweight="0">
                <v:textbox inset="0,0,0,0">
                  <w:txbxContent>
                    <w:p w:rsidR="00127FDE" w:rsidRPr="00A051B5" w:rsidRDefault="00127FDE" w:rsidP="000D4F4C">
                      <w:r>
                        <w:rPr>
                          <w:rFonts w:ascii="Verdana" w:hAnsi="Verdana"/>
                          <w:b/>
                        </w:rPr>
                        <w:t>Polgármester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3650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0</wp:posOffset>
            </wp:positionV>
            <wp:extent cx="1948180" cy="2421255"/>
            <wp:effectExtent l="19050" t="0" r="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2F" w:rsidRDefault="000D4F4C" w:rsidP="000D4F4C">
      <w:pPr>
        <w:pStyle w:val="Buborkszveg"/>
        <w:tabs>
          <w:tab w:val="left" w:pos="4536"/>
          <w:tab w:val="left" w:pos="6096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</w:p>
    <w:p w:rsidR="000D4F4C" w:rsidRDefault="00000B2F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2"/>
          <w:szCs w:val="22"/>
        </w:rPr>
      </w:pPr>
      <w:r>
        <w:rPr>
          <w:rFonts w:ascii="Verdana" w:hAnsi="Verdana" w:cs="ScalaSansPro-Regular"/>
          <w:sz w:val="20"/>
          <w:szCs w:val="20"/>
        </w:rPr>
        <w:tab/>
      </w:r>
      <w:r w:rsidR="000D4F4C">
        <w:rPr>
          <w:rFonts w:ascii="Verdana" w:hAnsi="Verdana" w:cs="ScalaSansPro-Regular"/>
          <w:sz w:val="20"/>
          <w:szCs w:val="20"/>
        </w:rPr>
        <w:t xml:space="preserve">Ügyintéző: </w:t>
      </w:r>
      <w:r w:rsidR="000D4F4C">
        <w:rPr>
          <w:rFonts w:ascii="Verdana" w:hAnsi="Verdana" w:cs="ScalaSansPro-Regular"/>
          <w:sz w:val="20"/>
          <w:szCs w:val="20"/>
        </w:rPr>
        <w:tab/>
      </w:r>
      <w:proofErr w:type="spellStart"/>
      <w:r w:rsidR="000D4F4C">
        <w:rPr>
          <w:rFonts w:ascii="Verdana" w:hAnsi="Verdana" w:cs="ScalaSansPro-Regular"/>
          <w:sz w:val="20"/>
          <w:szCs w:val="20"/>
        </w:rPr>
        <w:t>Pordán</w:t>
      </w:r>
      <w:proofErr w:type="spellEnd"/>
      <w:r w:rsidR="000D4F4C">
        <w:rPr>
          <w:rFonts w:ascii="Verdana" w:hAnsi="Verdana" w:cs="ScalaSansPro-Regular"/>
          <w:sz w:val="20"/>
          <w:szCs w:val="20"/>
        </w:rPr>
        <w:t xml:space="preserve"> Mónika</w:t>
      </w:r>
      <w:r w:rsidR="000D4F4C">
        <w:rPr>
          <w:rFonts w:ascii="Verdana" w:hAnsi="Verdana" w:cs="ScalaSansPro-Regular"/>
          <w:sz w:val="22"/>
          <w:szCs w:val="22"/>
        </w:rPr>
        <w:tab/>
      </w:r>
    </w:p>
    <w:p w:rsidR="00B23650" w:rsidRPr="00B23650" w:rsidRDefault="000D4F4C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  <w:t>Cím:</w:t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 xml:space="preserve">1163 Bp., </w:t>
      </w:r>
      <w:proofErr w:type="spellStart"/>
      <w:r w:rsidR="00B23650" w:rsidRPr="00B23650">
        <w:rPr>
          <w:rFonts w:ascii="Verdana" w:hAnsi="Verdana" w:cs="ScalaSansPro-Regular"/>
          <w:sz w:val="20"/>
          <w:szCs w:val="20"/>
        </w:rPr>
        <w:t>Havashalom</w:t>
      </w:r>
      <w:proofErr w:type="spellEnd"/>
      <w:r w:rsidR="00B23650" w:rsidRPr="00B23650">
        <w:rPr>
          <w:rFonts w:ascii="Verdana" w:hAnsi="Verdana" w:cs="ScalaSansPro-Regular"/>
          <w:sz w:val="20"/>
          <w:szCs w:val="20"/>
        </w:rPr>
        <w:t xml:space="preserve"> u. 43.</w:t>
      </w:r>
    </w:p>
    <w:p w:rsidR="00B23650" w:rsidRPr="00B23650" w:rsidRDefault="00127FDE" w:rsidP="00F4633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Telefon</w:t>
      </w:r>
      <w:r w:rsidR="00B23650" w:rsidRPr="00B23650">
        <w:rPr>
          <w:rFonts w:ascii="Verdana" w:hAnsi="Verdana" w:cs="ScalaSansPro-Regular"/>
          <w:sz w:val="20"/>
          <w:szCs w:val="20"/>
        </w:rPr>
        <w:tab/>
        <w:t xml:space="preserve">+36 1 401 15 </w:t>
      </w:r>
      <w:r w:rsidR="00D2526E">
        <w:rPr>
          <w:rFonts w:ascii="Verdana" w:hAnsi="Verdana" w:cs="ScalaSansPro-Regular"/>
          <w:sz w:val="20"/>
          <w:szCs w:val="20"/>
        </w:rPr>
        <w:t>10</w:t>
      </w:r>
    </w:p>
    <w:p w:rsidR="00B23650" w:rsidRPr="00B23650" w:rsidRDefault="00127FDE" w:rsidP="00F4633F">
      <w:pPr>
        <w:pStyle w:val="Buborkszveg"/>
        <w:tabs>
          <w:tab w:val="left" w:pos="940"/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E-mail</w:t>
      </w:r>
      <w:r>
        <w:rPr>
          <w:rFonts w:ascii="Verdana" w:hAnsi="Verdana" w:cs="ScalaSansPro-Regular"/>
          <w:sz w:val="20"/>
          <w:szCs w:val="20"/>
        </w:rPr>
        <w:t>:</w:t>
      </w:r>
      <w:r>
        <w:rPr>
          <w:rFonts w:ascii="Verdana" w:hAnsi="Verdana" w:cs="ScalaSansPro-Regular"/>
          <w:sz w:val="20"/>
          <w:szCs w:val="20"/>
        </w:rPr>
        <w:tab/>
      </w:r>
      <w:r w:rsidR="004E398C">
        <w:rPr>
          <w:rFonts w:ascii="Verdana" w:hAnsi="Verdana" w:cs="ScalaSansPro-Regular"/>
          <w:sz w:val="20"/>
          <w:szCs w:val="20"/>
        </w:rPr>
        <w:t>pordan.monika</w:t>
      </w:r>
      <w:r w:rsidR="00B23650" w:rsidRPr="00B23650">
        <w:rPr>
          <w:rFonts w:ascii="Verdana" w:hAnsi="Verdana" w:cs="ScalaSansPro-Regular"/>
          <w:sz w:val="20"/>
          <w:szCs w:val="20"/>
        </w:rPr>
        <w:t>@bp16.hu</w:t>
      </w:r>
    </w:p>
    <w:p w:rsidR="006A2F39" w:rsidRDefault="00127FDE" w:rsidP="00F4633F">
      <w:pPr>
        <w:pStyle w:val="Buborkszveg"/>
        <w:tabs>
          <w:tab w:val="left" w:pos="4536"/>
          <w:tab w:val="left" w:pos="6521"/>
        </w:tabs>
        <w:spacing w:before="120" w:after="120"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D2526E">
        <w:rPr>
          <w:rFonts w:ascii="Verdana" w:hAnsi="Verdana" w:cs="ScalaSansPro-Regular"/>
          <w:sz w:val="20"/>
          <w:szCs w:val="20"/>
        </w:rPr>
        <w:t>Leadási határidő:</w:t>
      </w:r>
      <w:r w:rsidR="00000B2F">
        <w:rPr>
          <w:rFonts w:ascii="Verdana" w:hAnsi="Verdana" w:cs="ScalaSansPro-Regular"/>
          <w:sz w:val="20"/>
          <w:szCs w:val="20"/>
        </w:rPr>
        <w:t xml:space="preserve"> </w:t>
      </w:r>
      <w:r w:rsidR="00CA5DF3">
        <w:rPr>
          <w:rFonts w:ascii="Verdana" w:hAnsi="Verdana" w:cs="ScalaSansPro-Regular"/>
          <w:sz w:val="20"/>
          <w:szCs w:val="20"/>
        </w:rPr>
        <w:tab/>
      </w:r>
      <w:r w:rsidR="00D2526E" w:rsidRPr="000D4F4C">
        <w:rPr>
          <w:rFonts w:ascii="Verdana" w:hAnsi="Verdana" w:cs="ScalaSansPro-Regular"/>
          <w:b/>
          <w:sz w:val="20"/>
          <w:szCs w:val="20"/>
        </w:rPr>
        <w:t>202</w:t>
      </w:r>
      <w:r w:rsidR="00000B2F">
        <w:rPr>
          <w:rFonts w:ascii="Verdana" w:hAnsi="Verdana" w:cs="ScalaSansPro-Regular"/>
          <w:b/>
          <w:sz w:val="20"/>
          <w:szCs w:val="20"/>
        </w:rPr>
        <w:t>4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 xml:space="preserve">. január </w:t>
      </w:r>
      <w:r w:rsidR="00000B2F">
        <w:rPr>
          <w:rFonts w:ascii="Verdana" w:hAnsi="Verdana" w:cs="ScalaSansPro-Regular"/>
          <w:b/>
          <w:sz w:val="20"/>
          <w:szCs w:val="20"/>
        </w:rPr>
        <w:t>18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>.</w:t>
      </w:r>
    </w:p>
    <w:p w:rsidR="00DC5444" w:rsidRDefault="00CA5DF3" w:rsidP="00F4633F">
      <w:pPr>
        <w:pStyle w:val="Buborkszveg"/>
        <w:tabs>
          <w:tab w:val="left" w:pos="4536"/>
          <w:tab w:val="left" w:pos="6521"/>
        </w:tabs>
        <w:spacing w:line="216" w:lineRule="exact"/>
        <w:ind w:left="1418" w:right="-115" w:hanging="1418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sz w:val="20"/>
          <w:szCs w:val="20"/>
        </w:rPr>
        <w:t>Benyújtás:</w:t>
      </w:r>
      <w:r w:rsidR="00DC5444" w:rsidRPr="00B23650">
        <w:rPr>
          <w:rFonts w:ascii="Verdana" w:hAnsi="Verdana" w:cs="ScalaSansPro-Regular"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 xml:space="preserve">Kovács Péter </w:t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  <w:t xml:space="preserve">polgármester </w:t>
      </w:r>
      <w:r w:rsidR="00DC5444">
        <w:rPr>
          <w:rFonts w:ascii="Verdana" w:hAnsi="Verdana" w:cs="ScalaSansPro-Regular"/>
          <w:b/>
          <w:sz w:val="20"/>
          <w:szCs w:val="20"/>
        </w:rPr>
        <w:t>részére</w:t>
      </w:r>
    </w:p>
    <w:p w:rsidR="009F2AF2" w:rsidRDefault="00DC5444" w:rsidP="00D2526E">
      <w:pPr>
        <w:pStyle w:val="Buborkszveg"/>
        <w:tabs>
          <w:tab w:val="left" w:pos="4962"/>
          <w:tab w:val="left" w:pos="6096"/>
        </w:tabs>
        <w:spacing w:after="113" w:line="216" w:lineRule="exact"/>
        <w:rPr>
          <w:rFonts w:ascii="Georgia" w:hAnsi="Georgia"/>
          <w:sz w:val="26"/>
          <w:szCs w:val="26"/>
        </w:rPr>
      </w:pPr>
      <w:r>
        <w:rPr>
          <w:rFonts w:ascii="Verdana" w:hAnsi="Verdana" w:cs="ScalaSansPro-Regular"/>
          <w:sz w:val="20"/>
          <w:szCs w:val="20"/>
        </w:rPr>
        <w:tab/>
      </w:r>
      <w:r w:rsidR="006A2F39">
        <w:rPr>
          <w:rFonts w:ascii="Verdana" w:hAnsi="Verdana" w:cs="ScalaSansPro-Regular"/>
          <w:sz w:val="20"/>
          <w:szCs w:val="20"/>
        </w:rPr>
        <w:tab/>
      </w:r>
    </w:p>
    <w:p w:rsidR="00CA5DF3" w:rsidRDefault="00CA5DF3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  <w:u w:val="single"/>
        </w:rPr>
        <w:t>AJÁNLÁS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</w:t>
      </w: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</w:rPr>
        <w:t>Budapest Főváros XVI. kerület Díszpolgára elismerő címre</w:t>
      </w: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0D4F4C">
      <w:pPr>
        <w:tabs>
          <w:tab w:val="left" w:pos="2268"/>
          <w:tab w:val="left" w:leader="dot" w:pos="949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Javasolt személy neve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(Nyomtatott nagybetűvel)</w:t>
      </w:r>
      <w:r w:rsidRPr="00B8503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</w:p>
    <w:p w:rsidR="000D4F4C" w:rsidRPr="00B8503E" w:rsidRDefault="000D4F4C" w:rsidP="000D4F4C">
      <w:pPr>
        <w:tabs>
          <w:tab w:val="left" w:pos="0"/>
          <w:tab w:val="left" w:leader="dot" w:pos="949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2526E" w:rsidRDefault="00D2526E" w:rsidP="00F4633F">
      <w:pPr>
        <w:spacing w:before="120" w:after="120"/>
        <w:rPr>
          <w:rFonts w:ascii="Times New Roman" w:hAnsi="Times New Roman"/>
          <w:sz w:val="24"/>
          <w:szCs w:val="24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Indoklás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(Legalább 10 mondat</w:t>
      </w:r>
      <w:r>
        <w:rPr>
          <w:rFonts w:ascii="Times New Roman" w:hAnsi="Times New Roman"/>
          <w:sz w:val="28"/>
          <w:szCs w:val="28"/>
        </w:rPr>
        <w:t>, plusz oldalakkal bővíthető</w:t>
      </w:r>
      <w:r w:rsidRPr="00324D30">
        <w:rPr>
          <w:rFonts w:ascii="Times New Roman" w:hAnsi="Times New Roman"/>
          <w:sz w:val="28"/>
          <w:szCs w:val="28"/>
        </w:rPr>
        <w:t>)</w:t>
      </w:r>
      <w:r w:rsidRPr="00B8503E"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Y="186"/>
        <w:tblW w:w="8977" w:type="dxa"/>
        <w:tblLook w:val="04A0" w:firstRow="1" w:lastRow="0" w:firstColumn="1" w:lastColumn="0" w:noHBand="0" w:noVBand="1"/>
      </w:tblPr>
      <w:tblGrid>
        <w:gridCol w:w="3420"/>
        <w:gridCol w:w="3156"/>
        <w:gridCol w:w="2401"/>
      </w:tblGrid>
      <w:tr w:rsidR="00000B2F" w:rsidRPr="00324D30" w:rsidTr="00000B2F">
        <w:tc>
          <w:tcPr>
            <w:tcW w:w="3420" w:type="dxa"/>
            <w:vAlign w:val="center"/>
          </w:tcPr>
          <w:p w:rsidR="00000B2F" w:rsidRPr="00000B2F" w:rsidRDefault="00000B2F" w:rsidP="00000B2F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Ajánló személy neve</w:t>
            </w:r>
          </w:p>
        </w:tc>
        <w:tc>
          <w:tcPr>
            <w:tcW w:w="3156" w:type="dxa"/>
            <w:vAlign w:val="center"/>
          </w:tcPr>
          <w:p w:rsidR="00000B2F" w:rsidRPr="00324D30" w:rsidRDefault="00000B2F" w:rsidP="00000B2F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000B2F" w:rsidRPr="00324D30" w:rsidRDefault="00000B2F" w:rsidP="00000B2F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000B2F" w:rsidTr="00000B2F">
        <w:trPr>
          <w:trHeight w:val="502"/>
        </w:trPr>
        <w:tc>
          <w:tcPr>
            <w:tcW w:w="3420" w:type="dxa"/>
          </w:tcPr>
          <w:p w:rsidR="00000B2F" w:rsidRDefault="00000B2F" w:rsidP="00000B2F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00B2F" w:rsidRDefault="00000B2F" w:rsidP="00000B2F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0B2F" w:rsidRDefault="00000B2F" w:rsidP="00000B2F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D2526E" w:rsidRPr="005B3084" w:rsidRDefault="00000B2F" w:rsidP="00D2526E">
      <w:pPr>
        <w:tabs>
          <w:tab w:val="left" w:pos="0"/>
          <w:tab w:val="left" w:leader="dot" w:pos="9072"/>
        </w:tabs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Támogató</w:t>
      </w:r>
      <w:r w:rsidR="00D2526E" w:rsidRPr="00324D30">
        <w:rPr>
          <w:rFonts w:ascii="Times New Roman" w:hAnsi="Times New Roman"/>
          <w:b/>
          <w:smallCaps/>
          <w:sz w:val="28"/>
          <w:szCs w:val="28"/>
        </w:rPr>
        <w:t xml:space="preserve"> </w:t>
      </w:r>
      <w:proofErr w:type="gramStart"/>
      <w:r w:rsidR="00D2526E" w:rsidRPr="00324D30">
        <w:rPr>
          <w:rFonts w:ascii="Times New Roman" w:hAnsi="Times New Roman"/>
          <w:b/>
          <w:smallCaps/>
          <w:sz w:val="28"/>
          <w:szCs w:val="28"/>
        </w:rPr>
        <w:t>személy(</w:t>
      </w:r>
      <w:proofErr w:type="spellStart"/>
      <w:proofErr w:type="gram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ek</w:t>
      </w:r>
      <w:proofErr w:type="spell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)</w:t>
      </w:r>
      <w:r w:rsidR="00D2526E">
        <w:rPr>
          <w:rFonts w:ascii="Times New Roman" w:hAnsi="Times New Roman"/>
          <w:b/>
          <w:smallCaps/>
          <w:sz w:val="28"/>
          <w:szCs w:val="28"/>
        </w:rPr>
        <w:t xml:space="preserve"> adatai</w:t>
      </w:r>
      <w:r w:rsidR="00D2526E" w:rsidRPr="005B308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16"/>
        <w:gridCol w:w="3420"/>
        <w:gridCol w:w="3156"/>
        <w:gridCol w:w="2401"/>
      </w:tblGrid>
      <w:tr w:rsidR="00D2526E" w:rsidTr="00D2526E">
        <w:tc>
          <w:tcPr>
            <w:tcW w:w="516" w:type="dxa"/>
          </w:tcPr>
          <w:p w:rsidR="00D2526E" w:rsidRPr="00324D30" w:rsidRDefault="00D2526E" w:rsidP="0063599E">
            <w:pPr>
              <w:tabs>
                <w:tab w:val="left" w:pos="0"/>
                <w:tab w:val="left" w:leader="dot" w:pos="90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2526E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Név</w:t>
            </w:r>
          </w:p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sz w:val="28"/>
                <w:szCs w:val="28"/>
              </w:rPr>
              <w:t>(Nyomtatott nagybetűvel)</w:t>
            </w:r>
          </w:p>
        </w:tc>
        <w:tc>
          <w:tcPr>
            <w:tcW w:w="3156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D2526E" w:rsidTr="00D2526E">
        <w:trPr>
          <w:trHeight w:val="502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9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0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Dátum:</w:t>
      </w:r>
    </w:p>
    <w:p w:rsidR="00D2526E" w:rsidRDefault="00D2526E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br w:type="page"/>
      </w:r>
    </w:p>
    <w:p w:rsidR="00000B2F" w:rsidRDefault="00000B2F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Pr="00324D30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iCs/>
          <w:spacing w:val="-5"/>
          <w:kern w:val="36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Budapest Főváros XVI. kerületi Önkormányzat Képviselő-testületének a helyi elismerő címek és díjak alapításáról és adományozásuk rendjéről szóló 9/2019. (III. 22.) önkormányzati rendelete alapján</w:t>
      </w:r>
    </w:p>
    <w:p w:rsidR="00D2526E" w:rsidRPr="00837FDD" w:rsidRDefault="00D2526E" w:rsidP="00D2526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36"/>
          <w:szCs w:val="36"/>
          <w:lang w:eastAsia="hu-HU"/>
        </w:rPr>
      </w:pP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kerületi Önkormányzat Képviselő-testülete által alapított „BUDAPEST FŐVÁROS XVI. KERÜLET DÍSZPOLGÁRA” elismerő cím adható:</w:t>
      </w: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D2526E" w:rsidRPr="00324D30" w:rsidRDefault="00D2526E" w:rsidP="00D2526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 Főváros XVI. kerületének fejlődése, gyarapodása és hírnevének öregbítése érdekében kifejtett kiemelkedő tevékenység, avagy példamutató életmű elismerésére;</w:t>
      </w:r>
    </w:p>
    <w:p w:rsidR="00D2526E" w:rsidRPr="00324D30" w:rsidRDefault="00D2526E" w:rsidP="00D2526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526E" w:rsidRPr="00324D30" w:rsidRDefault="00D2526E" w:rsidP="00D2526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protokolláris okból - elsősorban hasonló jellegű elismerő cím viszonzására, nem a XVI. kerületben szerzett érdemekért -, és </w:t>
      </w:r>
    </w:p>
    <w:p w:rsidR="00D2526E" w:rsidRPr="00324D30" w:rsidRDefault="00D2526E" w:rsidP="00D2526E">
      <w:pPr>
        <w:pStyle w:val="Listaszerbekezds"/>
        <w:ind w:left="1276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526E" w:rsidRPr="00324D30" w:rsidRDefault="00D2526E" w:rsidP="00D2526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>posztumuszként, amennyiben az elismerő címre jelölt személyt életében nem lehetett megjutalmazni.</w:t>
      </w:r>
    </w:p>
    <w:p w:rsidR="00D2526E" w:rsidRPr="00837FDD" w:rsidRDefault="00D2526E" w:rsidP="00D2526E">
      <w:pPr>
        <w:pStyle w:val="Listaszerbekezds"/>
      </w:pP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z w:val="28"/>
          <w:szCs w:val="28"/>
        </w:rPr>
        <w:t xml:space="preserve">A 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„BUDAPEST FŐVÁROS XVI. KERÜLET DÍSZPOLGÁRA”</w:t>
      </w:r>
      <w:r w:rsidRPr="00324D30">
        <w:rPr>
          <w:rFonts w:ascii="Times New Roman" w:hAnsi="Times New Roman"/>
          <w:b/>
          <w:sz w:val="28"/>
          <w:szCs w:val="28"/>
        </w:rPr>
        <w:t xml:space="preserve"> elismerő cím adományozásának eljárási szabályai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2526E" w:rsidRPr="00C93024" w:rsidRDefault="00D2526E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díszpolgári cím adományozására - írásban, részletes indoklással ellátott - indítványt tehetnek: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Képviselő-testület tagjai,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XVI. kerületben székhellyel rendelkező civil szervezetek és intézmények,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XVI. kerületben állandó lakóhellyel rendelkező természetes személyek.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javaslattétel joga a pártokat és önkormányzati pártfrakciókat nem illeti meg</w:t>
      </w: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8"/>
          <w:szCs w:val="28"/>
        </w:rPr>
      </w:pPr>
    </w:p>
    <w:p w:rsidR="00D2526E" w:rsidRPr="00C93024" w:rsidRDefault="00D2526E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díszpolgári cím adományozására vonatkozó javaslatokat a felhívással közzétett űrlapon</w:t>
      </w:r>
      <w:r w:rsidR="00EE793E">
        <w:rPr>
          <w:rFonts w:ascii="Times New Roman" w:hAnsi="Times New Roman" w:cs="Times New Roman"/>
          <w:sz w:val="28"/>
          <w:szCs w:val="28"/>
        </w:rPr>
        <w:t xml:space="preserve">, </w:t>
      </w:r>
      <w:r w:rsidR="00EE793E" w:rsidRPr="00EE793E">
        <w:rPr>
          <w:rFonts w:ascii="Times New Roman" w:hAnsi="Times New Roman" w:cs="Times New Roman"/>
          <w:sz w:val="28"/>
          <w:szCs w:val="28"/>
        </w:rPr>
        <w:t>az elektronikus ügyintézési felületen vagy papír alapon,</w:t>
      </w:r>
      <w:r w:rsidRPr="00C93024">
        <w:rPr>
          <w:rFonts w:ascii="Times New Roman" w:hAnsi="Times New Roman" w:cs="Times New Roman"/>
          <w:sz w:val="28"/>
          <w:szCs w:val="28"/>
        </w:rPr>
        <w:t xml:space="preserve"> a polgármesterhez címzett indítványban lehet megtenni.</w:t>
      </w:r>
    </w:p>
    <w:p w:rsidR="009F1ACC" w:rsidRDefault="009F1ACC" w:rsidP="00430B16">
      <w:pPr>
        <w:ind w:left="6372"/>
        <w:rPr>
          <w:rFonts w:ascii="Georgia" w:hAnsi="Georgia"/>
          <w:b/>
          <w:sz w:val="26"/>
          <w:szCs w:val="26"/>
        </w:rPr>
      </w:pPr>
    </w:p>
    <w:p w:rsidR="00D0630A" w:rsidRDefault="00D0630A" w:rsidP="00D0630A">
      <w:pPr>
        <w:rPr>
          <w:rFonts w:ascii="Georgia" w:hAnsi="Georgia"/>
          <w:sz w:val="26"/>
          <w:szCs w:val="26"/>
        </w:rPr>
      </w:pPr>
    </w:p>
    <w:sectPr w:rsidR="00D0630A" w:rsidSect="00000B2F">
      <w:footerReference w:type="first" r:id="rId10"/>
      <w:pgSz w:w="11906" w:h="16838"/>
      <w:pgMar w:top="624" w:right="1021" w:bottom="851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17" w:rsidRDefault="00777517" w:rsidP="002B248A">
      <w:pPr>
        <w:spacing w:after="0" w:line="240" w:lineRule="auto"/>
      </w:pPr>
      <w:r>
        <w:separator/>
      </w:r>
    </w:p>
  </w:endnote>
  <w:end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00000001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DE" w:rsidRDefault="00127FDE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17" w:rsidRDefault="00777517" w:rsidP="002B248A">
      <w:pPr>
        <w:spacing w:after="0" w:line="240" w:lineRule="auto"/>
      </w:pPr>
      <w:r>
        <w:separator/>
      </w:r>
    </w:p>
  </w:footnote>
  <w:foot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5D4436D"/>
    <w:multiLevelType w:val="hybridMultilevel"/>
    <w:tmpl w:val="5C8A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51E3"/>
    <w:multiLevelType w:val="hybridMultilevel"/>
    <w:tmpl w:val="34A85D04"/>
    <w:lvl w:ilvl="0" w:tplc="AF2817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1" w:tplc="CD26DBE0">
      <w:start w:val="4"/>
      <w:numFmt w:val="lowerLetter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0C4728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E87D1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  <w:b w:val="0"/>
        <w:i w:val="0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40348"/>
    <w:multiLevelType w:val="hybridMultilevel"/>
    <w:tmpl w:val="3C8C21C0"/>
    <w:lvl w:ilvl="0" w:tplc="FE828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F3631E"/>
    <w:multiLevelType w:val="hybridMultilevel"/>
    <w:tmpl w:val="8902A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orné Szabó Etelka Krisztina">
    <w15:presenceInfo w15:providerId="AD" w15:userId="S-1-5-21-128211780-3475798575-139547381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9"/>
    <w:rsid w:val="00000B2F"/>
    <w:rsid w:val="00007C72"/>
    <w:rsid w:val="000155E2"/>
    <w:rsid w:val="0002023E"/>
    <w:rsid w:val="0002702E"/>
    <w:rsid w:val="00035AA8"/>
    <w:rsid w:val="000541E0"/>
    <w:rsid w:val="00062E42"/>
    <w:rsid w:val="00067A0E"/>
    <w:rsid w:val="00067E41"/>
    <w:rsid w:val="00070A32"/>
    <w:rsid w:val="000860E6"/>
    <w:rsid w:val="000B05DC"/>
    <w:rsid w:val="000D3EAE"/>
    <w:rsid w:val="000D4F4C"/>
    <w:rsid w:val="000E0E48"/>
    <w:rsid w:val="00103CD3"/>
    <w:rsid w:val="00127FDE"/>
    <w:rsid w:val="001343A2"/>
    <w:rsid w:val="00136431"/>
    <w:rsid w:val="00137974"/>
    <w:rsid w:val="001501B8"/>
    <w:rsid w:val="0017352C"/>
    <w:rsid w:val="00193004"/>
    <w:rsid w:val="001B0269"/>
    <w:rsid w:val="001C4E29"/>
    <w:rsid w:val="001E45EF"/>
    <w:rsid w:val="00214742"/>
    <w:rsid w:val="00227913"/>
    <w:rsid w:val="002338F7"/>
    <w:rsid w:val="00235D16"/>
    <w:rsid w:val="00242446"/>
    <w:rsid w:val="00250179"/>
    <w:rsid w:val="0025164A"/>
    <w:rsid w:val="002622F0"/>
    <w:rsid w:val="00264569"/>
    <w:rsid w:val="00283D50"/>
    <w:rsid w:val="002842F2"/>
    <w:rsid w:val="002B0C70"/>
    <w:rsid w:val="002B248A"/>
    <w:rsid w:val="002E62B0"/>
    <w:rsid w:val="002F4E32"/>
    <w:rsid w:val="003022CC"/>
    <w:rsid w:val="00305B76"/>
    <w:rsid w:val="00306BE2"/>
    <w:rsid w:val="00330D92"/>
    <w:rsid w:val="003377CE"/>
    <w:rsid w:val="00351372"/>
    <w:rsid w:val="003B0702"/>
    <w:rsid w:val="003B0BAB"/>
    <w:rsid w:val="003B1839"/>
    <w:rsid w:val="003B5F1E"/>
    <w:rsid w:val="003D132F"/>
    <w:rsid w:val="003D4424"/>
    <w:rsid w:val="004050DD"/>
    <w:rsid w:val="004062B3"/>
    <w:rsid w:val="00411B21"/>
    <w:rsid w:val="00430B16"/>
    <w:rsid w:val="0043166B"/>
    <w:rsid w:val="004373B5"/>
    <w:rsid w:val="00464CC9"/>
    <w:rsid w:val="004811CD"/>
    <w:rsid w:val="004837A9"/>
    <w:rsid w:val="004877EB"/>
    <w:rsid w:val="004B15B8"/>
    <w:rsid w:val="004B512D"/>
    <w:rsid w:val="004C72D1"/>
    <w:rsid w:val="004D0525"/>
    <w:rsid w:val="004D78C7"/>
    <w:rsid w:val="004E398C"/>
    <w:rsid w:val="00532907"/>
    <w:rsid w:val="0053361A"/>
    <w:rsid w:val="00542FFC"/>
    <w:rsid w:val="00551171"/>
    <w:rsid w:val="005611DA"/>
    <w:rsid w:val="00564256"/>
    <w:rsid w:val="00587B36"/>
    <w:rsid w:val="00587EF7"/>
    <w:rsid w:val="005A5DDF"/>
    <w:rsid w:val="005A6BBB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46B5"/>
    <w:rsid w:val="0060477D"/>
    <w:rsid w:val="006132CB"/>
    <w:rsid w:val="006219EF"/>
    <w:rsid w:val="006359D9"/>
    <w:rsid w:val="006548D9"/>
    <w:rsid w:val="0065637E"/>
    <w:rsid w:val="00664CA3"/>
    <w:rsid w:val="006652E9"/>
    <w:rsid w:val="00691125"/>
    <w:rsid w:val="006A2F39"/>
    <w:rsid w:val="006A7956"/>
    <w:rsid w:val="006B0D4B"/>
    <w:rsid w:val="006D5930"/>
    <w:rsid w:val="006F2111"/>
    <w:rsid w:val="00700FB0"/>
    <w:rsid w:val="0070789E"/>
    <w:rsid w:val="00714AE7"/>
    <w:rsid w:val="00733C18"/>
    <w:rsid w:val="00743203"/>
    <w:rsid w:val="00754A92"/>
    <w:rsid w:val="00777517"/>
    <w:rsid w:val="00777DD0"/>
    <w:rsid w:val="00783A8B"/>
    <w:rsid w:val="00795504"/>
    <w:rsid w:val="007955F5"/>
    <w:rsid w:val="007A4C42"/>
    <w:rsid w:val="007C0A0B"/>
    <w:rsid w:val="007C28B7"/>
    <w:rsid w:val="007C60FD"/>
    <w:rsid w:val="007E0E09"/>
    <w:rsid w:val="007E66BD"/>
    <w:rsid w:val="00854E9D"/>
    <w:rsid w:val="00857205"/>
    <w:rsid w:val="00881BD8"/>
    <w:rsid w:val="00887E29"/>
    <w:rsid w:val="008A4809"/>
    <w:rsid w:val="008D340A"/>
    <w:rsid w:val="008D4E0F"/>
    <w:rsid w:val="0090098F"/>
    <w:rsid w:val="00904341"/>
    <w:rsid w:val="00933474"/>
    <w:rsid w:val="009427BC"/>
    <w:rsid w:val="009428ED"/>
    <w:rsid w:val="00950958"/>
    <w:rsid w:val="0098299D"/>
    <w:rsid w:val="009869C2"/>
    <w:rsid w:val="009973AC"/>
    <w:rsid w:val="009B2FC7"/>
    <w:rsid w:val="009C2C8D"/>
    <w:rsid w:val="009E2890"/>
    <w:rsid w:val="009E5F0B"/>
    <w:rsid w:val="009F1ACC"/>
    <w:rsid w:val="009F1BBC"/>
    <w:rsid w:val="009F2AF2"/>
    <w:rsid w:val="00A051B5"/>
    <w:rsid w:val="00A17230"/>
    <w:rsid w:val="00A22840"/>
    <w:rsid w:val="00A35A68"/>
    <w:rsid w:val="00A46991"/>
    <w:rsid w:val="00A6421A"/>
    <w:rsid w:val="00A81752"/>
    <w:rsid w:val="00AB108B"/>
    <w:rsid w:val="00AB3154"/>
    <w:rsid w:val="00AC7977"/>
    <w:rsid w:val="00AE74BC"/>
    <w:rsid w:val="00B04F12"/>
    <w:rsid w:val="00B106FE"/>
    <w:rsid w:val="00B21EF9"/>
    <w:rsid w:val="00B23650"/>
    <w:rsid w:val="00B2634F"/>
    <w:rsid w:val="00B273EA"/>
    <w:rsid w:val="00B31D76"/>
    <w:rsid w:val="00B3711B"/>
    <w:rsid w:val="00B44FEF"/>
    <w:rsid w:val="00B8619C"/>
    <w:rsid w:val="00BD55AE"/>
    <w:rsid w:val="00BD7B7B"/>
    <w:rsid w:val="00C07BAB"/>
    <w:rsid w:val="00C208F6"/>
    <w:rsid w:val="00C24B4C"/>
    <w:rsid w:val="00C327E3"/>
    <w:rsid w:val="00C333A0"/>
    <w:rsid w:val="00C61FCA"/>
    <w:rsid w:val="00C70F05"/>
    <w:rsid w:val="00C72BE9"/>
    <w:rsid w:val="00C77814"/>
    <w:rsid w:val="00C86B27"/>
    <w:rsid w:val="00C86D77"/>
    <w:rsid w:val="00C9438F"/>
    <w:rsid w:val="00CA5DF3"/>
    <w:rsid w:val="00CC47CA"/>
    <w:rsid w:val="00CD116E"/>
    <w:rsid w:val="00CD42CD"/>
    <w:rsid w:val="00CD6B0D"/>
    <w:rsid w:val="00D021E5"/>
    <w:rsid w:val="00D0630A"/>
    <w:rsid w:val="00D1277F"/>
    <w:rsid w:val="00D2526E"/>
    <w:rsid w:val="00D44778"/>
    <w:rsid w:val="00D82980"/>
    <w:rsid w:val="00D84465"/>
    <w:rsid w:val="00DC177C"/>
    <w:rsid w:val="00DC1B0F"/>
    <w:rsid w:val="00DC5444"/>
    <w:rsid w:val="00DF0A1E"/>
    <w:rsid w:val="00DF1BA2"/>
    <w:rsid w:val="00E0587B"/>
    <w:rsid w:val="00E10CBA"/>
    <w:rsid w:val="00E3728D"/>
    <w:rsid w:val="00E62E57"/>
    <w:rsid w:val="00E83411"/>
    <w:rsid w:val="00ED0A77"/>
    <w:rsid w:val="00EE793E"/>
    <w:rsid w:val="00EF649B"/>
    <w:rsid w:val="00F260CF"/>
    <w:rsid w:val="00F302C7"/>
    <w:rsid w:val="00F36F0D"/>
    <w:rsid w:val="00F4633F"/>
    <w:rsid w:val="00F53A03"/>
    <w:rsid w:val="00F84159"/>
    <w:rsid w:val="00FA0C87"/>
    <w:rsid w:val="00FB3E54"/>
    <w:rsid w:val="00FB5FC8"/>
    <w:rsid w:val="00FD11AB"/>
    <w:rsid w:val="00FD3780"/>
    <w:rsid w:val="00FD3A01"/>
    <w:rsid w:val="00FE1C19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0B61-5C5D-475F-913A-9FFDF9E0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 Anna</dc:creator>
  <cp:lastModifiedBy>Pordán Mónika</cp:lastModifiedBy>
  <cp:revision>4</cp:revision>
  <cp:lastPrinted>2019-02-25T13:30:00Z</cp:lastPrinted>
  <dcterms:created xsi:type="dcterms:W3CDTF">2023-12-11T09:26:00Z</dcterms:created>
  <dcterms:modified xsi:type="dcterms:W3CDTF">2023-12-11T09:38:00Z</dcterms:modified>
</cp:coreProperties>
</file>